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D" w:rsidRPr="00ED6A41" w:rsidRDefault="0078233D" w:rsidP="0078233D">
      <w:pPr>
        <w:jc w:val="center"/>
        <w:rPr>
          <w:rFonts w:ascii="Arial" w:hAnsi="Arial" w:cs="Arial"/>
          <w:b/>
          <w:sz w:val="32"/>
          <w:szCs w:val="32"/>
        </w:rPr>
      </w:pPr>
      <w:r w:rsidRPr="00ED6A41">
        <w:rPr>
          <w:rFonts w:ascii="Arial" w:hAnsi="Arial" w:cs="Arial"/>
          <w:b/>
          <w:sz w:val="32"/>
          <w:szCs w:val="32"/>
        </w:rPr>
        <w:t>30.04.2019г. №</w:t>
      </w:r>
      <w:r w:rsidR="00D0361A">
        <w:rPr>
          <w:rFonts w:ascii="Arial" w:hAnsi="Arial" w:cs="Arial"/>
          <w:b/>
          <w:sz w:val="32"/>
          <w:szCs w:val="32"/>
        </w:rPr>
        <w:t>18</w:t>
      </w:r>
    </w:p>
    <w:p w:rsidR="0078233D" w:rsidRPr="00ED6A41" w:rsidRDefault="0078233D" w:rsidP="0078233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6A41">
        <w:rPr>
          <w:rFonts w:ascii="Arial" w:hAnsi="Arial" w:cs="Arial"/>
          <w:sz w:val="32"/>
          <w:szCs w:val="32"/>
        </w:rPr>
        <w:t>РОССИЙСКАЯ ФЕДЕРАЦИЯ</w:t>
      </w:r>
    </w:p>
    <w:p w:rsidR="0078233D" w:rsidRPr="00ED6A41" w:rsidRDefault="0078233D" w:rsidP="0078233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6A41">
        <w:rPr>
          <w:rFonts w:ascii="Arial" w:hAnsi="Arial" w:cs="Arial"/>
          <w:sz w:val="32"/>
          <w:szCs w:val="32"/>
        </w:rPr>
        <w:t>ИРКУТСКАЯ ОБЛАСТЬ</w:t>
      </w:r>
    </w:p>
    <w:p w:rsidR="0078233D" w:rsidRPr="00ED6A41" w:rsidRDefault="0078233D" w:rsidP="0078233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6A41">
        <w:rPr>
          <w:rFonts w:ascii="Arial" w:hAnsi="Arial" w:cs="Arial"/>
          <w:sz w:val="32"/>
          <w:szCs w:val="32"/>
        </w:rPr>
        <w:t>МУНИЦИПАЛЬНОЕ ОБРАЗОВАНИЕ</w:t>
      </w:r>
    </w:p>
    <w:p w:rsidR="0078233D" w:rsidRPr="00ED6A41" w:rsidRDefault="0078233D" w:rsidP="0078233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6A41">
        <w:rPr>
          <w:rFonts w:ascii="Arial" w:hAnsi="Arial" w:cs="Arial"/>
          <w:sz w:val="32"/>
          <w:szCs w:val="32"/>
        </w:rPr>
        <w:t>«НИЖНЕУДИНСКИЙ РАЙОН»</w:t>
      </w:r>
    </w:p>
    <w:p w:rsidR="0078233D" w:rsidRPr="00ED6A41" w:rsidRDefault="0078233D" w:rsidP="0078233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6A41">
        <w:rPr>
          <w:rFonts w:ascii="Arial" w:hAnsi="Arial" w:cs="Arial"/>
          <w:sz w:val="32"/>
          <w:szCs w:val="32"/>
        </w:rPr>
        <w:t>ШИРОКОВСКО</w:t>
      </w:r>
      <w:r>
        <w:rPr>
          <w:rFonts w:ascii="Arial" w:hAnsi="Arial" w:cs="Arial"/>
          <w:sz w:val="32"/>
          <w:szCs w:val="32"/>
        </w:rPr>
        <w:t>Е</w:t>
      </w:r>
      <w:r w:rsidRPr="00ED6A41">
        <w:rPr>
          <w:rFonts w:ascii="Arial" w:hAnsi="Arial" w:cs="Arial"/>
          <w:sz w:val="32"/>
          <w:szCs w:val="32"/>
        </w:rPr>
        <w:t xml:space="preserve"> МУНИЦИПАЛЬНО</w:t>
      </w:r>
      <w:r>
        <w:rPr>
          <w:rFonts w:ascii="Arial" w:hAnsi="Arial" w:cs="Arial"/>
          <w:sz w:val="32"/>
          <w:szCs w:val="32"/>
        </w:rPr>
        <w:t>Е</w:t>
      </w:r>
      <w:r w:rsidRPr="00ED6A41">
        <w:rPr>
          <w:rFonts w:ascii="Arial" w:hAnsi="Arial" w:cs="Arial"/>
          <w:sz w:val="32"/>
          <w:szCs w:val="32"/>
        </w:rPr>
        <w:t xml:space="preserve"> ОБРАЗОВАНИ</w:t>
      </w:r>
      <w:r>
        <w:rPr>
          <w:rFonts w:ascii="Arial" w:hAnsi="Arial" w:cs="Arial"/>
          <w:sz w:val="32"/>
          <w:szCs w:val="32"/>
        </w:rPr>
        <w:t>Е</w:t>
      </w:r>
    </w:p>
    <w:p w:rsidR="0078233D" w:rsidRPr="00ED6A41" w:rsidRDefault="0078233D" w:rsidP="0078233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6A41">
        <w:rPr>
          <w:rFonts w:ascii="Arial" w:hAnsi="Arial" w:cs="Arial"/>
          <w:sz w:val="32"/>
          <w:szCs w:val="32"/>
        </w:rPr>
        <w:t>ДУМА</w:t>
      </w:r>
    </w:p>
    <w:p w:rsidR="0078233D" w:rsidRPr="00ED6A41" w:rsidRDefault="0078233D" w:rsidP="0078233D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ED6A41">
        <w:rPr>
          <w:rFonts w:cs="Arial"/>
          <w:b/>
          <w:sz w:val="32"/>
          <w:szCs w:val="32"/>
        </w:rPr>
        <w:t>РЕШЕНИЕ</w:t>
      </w:r>
    </w:p>
    <w:p w:rsidR="0078233D" w:rsidRDefault="0078233D" w:rsidP="0078233D">
      <w:pPr>
        <w:pStyle w:val="ConsPlusTitle"/>
        <w:jc w:val="both"/>
        <w:rPr>
          <w:b w:val="0"/>
          <w:szCs w:val="24"/>
        </w:rPr>
      </w:pPr>
    </w:p>
    <w:p w:rsidR="0078233D" w:rsidRPr="00ED6A41" w:rsidRDefault="0078233D" w:rsidP="0078233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ШИРОКОВСКОГО МУНИЦИПАЛЬНОГО ОБРАЗОВАНИЯ ОТ 13.06.2018 ГОДА №25 «ОБ УТВЕРЖДЕНИИ ПО</w:t>
      </w:r>
      <w:r w:rsidR="005B4BD0">
        <w:rPr>
          <w:rFonts w:ascii="Arial" w:hAnsi="Arial" w:cs="Arial"/>
          <w:sz w:val="32"/>
          <w:szCs w:val="32"/>
        </w:rPr>
        <w:t>ЛОЖЕНИЯ</w:t>
      </w:r>
      <w:r>
        <w:rPr>
          <w:rFonts w:ascii="Arial" w:hAnsi="Arial" w:cs="Arial"/>
          <w:sz w:val="32"/>
          <w:szCs w:val="32"/>
        </w:rPr>
        <w:t xml:space="preserve"> </w:t>
      </w:r>
      <w:r w:rsidR="005B4BD0">
        <w:rPr>
          <w:rFonts w:ascii="Arial" w:hAnsi="Arial" w:cs="Arial"/>
          <w:sz w:val="32"/>
          <w:szCs w:val="32"/>
        </w:rPr>
        <w:t xml:space="preserve">О ПОРЯДКЕ ОСУЩЕСТВЛЕНИЯ МУНИЦИПАЛЬНОГО ЗЕМЕЛЬНОГО КОНТРОЛЯ НА ТЕРРИТОРИИ </w:t>
      </w:r>
      <w:r>
        <w:rPr>
          <w:rFonts w:ascii="Arial" w:hAnsi="Arial" w:cs="Arial"/>
          <w:sz w:val="32"/>
          <w:szCs w:val="32"/>
        </w:rPr>
        <w:t>ШИРОКОВСКОГО МУНИЦИПАЛЬНОГО ОБРАЗОВАНИЯ»</w:t>
      </w:r>
    </w:p>
    <w:p w:rsidR="0078233D" w:rsidRDefault="0078233D" w:rsidP="0078233D">
      <w:pPr>
        <w:pStyle w:val="ConsPlusNormal0"/>
        <w:jc w:val="both"/>
        <w:rPr>
          <w:szCs w:val="24"/>
        </w:rPr>
      </w:pPr>
    </w:p>
    <w:p w:rsidR="003C2A4D" w:rsidRPr="006A12A0" w:rsidRDefault="008C1B46" w:rsidP="003C2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D7DD7">
        <w:rPr>
          <w:rFonts w:ascii="Arial" w:hAnsi="Arial" w:cs="Arial"/>
        </w:rPr>
        <w:t>В соответствии с частью 2 статьи 72 Земельного кодекса Российской Федерации</w:t>
      </w:r>
      <w:r w:rsidRPr="006A12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р</w:t>
      </w:r>
      <w:r w:rsidR="003C2A4D" w:rsidRPr="006A12A0">
        <w:rPr>
          <w:rFonts w:ascii="Arial" w:hAnsi="Arial" w:cs="Arial"/>
          <w:color w:val="000000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 № 45-пп «Об утверждении Положения о порядке</w:t>
      </w:r>
      <w:proofErr w:type="gramEnd"/>
      <w:r w:rsidR="003C2A4D" w:rsidRPr="006A12A0">
        <w:rPr>
          <w:rFonts w:ascii="Arial" w:hAnsi="Arial" w:cs="Arial"/>
          <w:color w:val="000000"/>
        </w:rPr>
        <w:t xml:space="preserve"> осуществления муниципального земельного контроля в Иркутской области», </w:t>
      </w:r>
      <w:r w:rsidR="003C2A4D">
        <w:rPr>
          <w:rFonts w:ascii="Arial" w:hAnsi="Arial" w:cs="Arial"/>
          <w:color w:val="000000"/>
        </w:rPr>
        <w:t>Уставом</w:t>
      </w:r>
      <w:r w:rsidR="003C2A4D" w:rsidRPr="006A12A0">
        <w:rPr>
          <w:rFonts w:ascii="Arial" w:hAnsi="Arial" w:cs="Arial"/>
          <w:color w:val="000000"/>
        </w:rPr>
        <w:t xml:space="preserve"> </w:t>
      </w:r>
      <w:r w:rsidR="003C2A4D">
        <w:rPr>
          <w:rFonts w:ascii="Arial" w:hAnsi="Arial" w:cs="Arial"/>
          <w:color w:val="000000"/>
        </w:rPr>
        <w:t>Широковского</w:t>
      </w:r>
      <w:r w:rsidR="003C2A4D" w:rsidRPr="006A12A0">
        <w:rPr>
          <w:rFonts w:ascii="Arial" w:hAnsi="Arial" w:cs="Arial"/>
          <w:color w:val="000000"/>
        </w:rPr>
        <w:t xml:space="preserve"> муниципального образования, Дума </w:t>
      </w:r>
      <w:r w:rsidR="003C2A4D">
        <w:rPr>
          <w:rFonts w:ascii="Arial" w:hAnsi="Arial" w:cs="Arial"/>
          <w:color w:val="000000"/>
        </w:rPr>
        <w:t>Широковского</w:t>
      </w: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3C2A4D" w:rsidRPr="006A12A0" w:rsidRDefault="003C2A4D" w:rsidP="003C2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3C2A4D" w:rsidRPr="006A12A0" w:rsidRDefault="003C2A4D" w:rsidP="003C2A4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A12A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C2A4D" w:rsidRPr="00A7076B" w:rsidRDefault="003C2A4D" w:rsidP="003C2A4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C2A4D" w:rsidRPr="003C2A4D" w:rsidRDefault="003C2A4D" w:rsidP="003C2A4D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3C2A4D">
        <w:rPr>
          <w:rFonts w:ascii="Arial" w:hAnsi="Arial" w:cs="Arial"/>
          <w:szCs w:val="24"/>
        </w:rPr>
        <w:t>1. Внести в решение Думы Широковского муниципального образования от 13.06.2018г. № 25 «Об утверждении Положения о порядке осуществления муниципального земельного контроля на территории Широковского муниципального образования» следующие изменения:</w:t>
      </w:r>
    </w:p>
    <w:p w:rsidR="003C2A4D" w:rsidRPr="006A12A0" w:rsidRDefault="003C2A4D" w:rsidP="003C2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2A0">
        <w:rPr>
          <w:rFonts w:ascii="Arial" w:hAnsi="Arial" w:cs="Arial"/>
        </w:rPr>
        <w:t xml:space="preserve">1.1. Пункт 20 </w:t>
      </w:r>
      <w:r w:rsidR="008C1B46">
        <w:rPr>
          <w:rFonts w:ascii="Arial" w:hAnsi="Arial" w:cs="Arial"/>
        </w:rPr>
        <w:t xml:space="preserve">абзац седьмой </w:t>
      </w:r>
      <w:r w:rsidRPr="006A12A0">
        <w:rPr>
          <w:rFonts w:ascii="Arial" w:hAnsi="Arial" w:cs="Arial"/>
        </w:rPr>
        <w:t>Положения изложить в следующей редакции:</w:t>
      </w:r>
    </w:p>
    <w:p w:rsidR="00FD7DD7" w:rsidRPr="00FD7DD7" w:rsidRDefault="00DC3858" w:rsidP="003C2A4D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«городского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» заменить на </w:t>
      </w:r>
      <w:r w:rsidR="00876C7E">
        <w:rPr>
          <w:rFonts w:ascii="Arial" w:hAnsi="Arial" w:cs="Arial"/>
          <w:szCs w:val="24"/>
        </w:rPr>
        <w:t>«</w:t>
      </w:r>
      <w:r w:rsidR="00876C7E">
        <w:rPr>
          <w:rFonts w:ascii="Arial" w:hAnsi="Arial" w:cs="Arial"/>
          <w:color w:val="000000"/>
          <w:spacing w:val="1"/>
        </w:rPr>
        <w:t>сельского поселения».</w:t>
      </w:r>
    </w:p>
    <w:p w:rsidR="004D464A" w:rsidRDefault="00DC3858" w:rsidP="0078233D"/>
    <w:p w:rsidR="00876C7E" w:rsidRDefault="00876C7E" w:rsidP="0078233D"/>
    <w:p w:rsidR="00876C7E" w:rsidRDefault="00876C7E" w:rsidP="0078233D">
      <w:pPr>
        <w:rPr>
          <w:rFonts w:ascii="Arial" w:hAnsi="Arial" w:cs="Arial"/>
        </w:rPr>
      </w:pPr>
      <w:r w:rsidRPr="00876C7E">
        <w:rPr>
          <w:rFonts w:ascii="Arial" w:hAnsi="Arial" w:cs="Arial"/>
        </w:rPr>
        <w:t>Г</w:t>
      </w:r>
      <w:r>
        <w:rPr>
          <w:rFonts w:ascii="Arial" w:hAnsi="Arial" w:cs="Arial"/>
        </w:rPr>
        <w:t>лава Широковского</w:t>
      </w:r>
    </w:p>
    <w:p w:rsidR="00876C7E" w:rsidRDefault="00876C7E" w:rsidP="0078233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76C7E" w:rsidRPr="00876C7E" w:rsidRDefault="00876C7E" w:rsidP="0078233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876C7E" w:rsidRPr="0087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BF"/>
    <w:rsid w:val="001251BF"/>
    <w:rsid w:val="001C3A5D"/>
    <w:rsid w:val="003C2A4D"/>
    <w:rsid w:val="005B4BD0"/>
    <w:rsid w:val="005D61E6"/>
    <w:rsid w:val="0078233D"/>
    <w:rsid w:val="00876C7E"/>
    <w:rsid w:val="008C1B46"/>
    <w:rsid w:val="009C5590"/>
    <w:rsid w:val="00D0361A"/>
    <w:rsid w:val="00DC3858"/>
    <w:rsid w:val="00F442FD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233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7823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8233D"/>
    <w:rPr>
      <w:sz w:val="24"/>
    </w:rPr>
  </w:style>
  <w:style w:type="paragraph" w:customStyle="1" w:styleId="ConsPlusNormal0">
    <w:name w:val="ConsPlusNormal"/>
    <w:link w:val="ConsPlusNormal"/>
    <w:rsid w:val="0078233D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782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233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7823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8233D"/>
    <w:rPr>
      <w:sz w:val="24"/>
    </w:rPr>
  </w:style>
  <w:style w:type="paragraph" w:customStyle="1" w:styleId="ConsPlusNormal0">
    <w:name w:val="ConsPlusNormal"/>
    <w:link w:val="ConsPlusNormal"/>
    <w:rsid w:val="0078233D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782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12</cp:revision>
  <dcterms:created xsi:type="dcterms:W3CDTF">2019-04-25T02:11:00Z</dcterms:created>
  <dcterms:modified xsi:type="dcterms:W3CDTF">2019-04-29T04:24:00Z</dcterms:modified>
</cp:coreProperties>
</file>